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E3F281" w14:textId="77777777" w:rsidR="003E3BB2" w:rsidRDefault="003E3BB2" w:rsidP="003E3BB2">
      <w:pPr>
        <w:rPr>
          <w:rFonts w:ascii="Calibri" w:hAnsi="Calibri" w:cs="Calibri"/>
          <w:szCs w:val="24"/>
          <w:lang w:val="pl-PL"/>
        </w:rPr>
      </w:pPr>
    </w:p>
    <w:p w14:paraId="62DAFDCD" w14:textId="77777777" w:rsidR="0054388E" w:rsidRPr="00DC2494" w:rsidRDefault="0054388E" w:rsidP="0054388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Zamówienie jest współfinansowane przez Unię Europejską ze środków Europejskiego Funduszu Spójności w ramach Programu Operacyjnego Infrastruktura i Środowisko.</w:t>
      </w:r>
    </w:p>
    <w:p w14:paraId="0647917F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2A55775" w14:textId="0FB9248B" w:rsidR="0054388E" w:rsidRPr="00DC2494" w:rsidRDefault="0054388E" w:rsidP="0054388E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803B4D">
        <w:rPr>
          <w:rFonts w:ascii="Calibri" w:hAnsi="Calibri" w:cs="Calibri"/>
          <w:sz w:val="22"/>
          <w:szCs w:val="22"/>
          <w:lang w:val="pl-PL"/>
        </w:rPr>
        <w:t xml:space="preserve">Świdnik, </w:t>
      </w:r>
      <w:r w:rsidR="007604B0">
        <w:rPr>
          <w:rFonts w:ascii="Calibri" w:hAnsi="Calibri" w:cs="Calibri"/>
          <w:sz w:val="22"/>
          <w:szCs w:val="22"/>
          <w:lang w:val="pl-PL"/>
        </w:rPr>
        <w:t>09</w:t>
      </w:r>
      <w:r w:rsidRPr="00803B4D">
        <w:rPr>
          <w:rFonts w:ascii="Calibri" w:hAnsi="Calibri" w:cs="Calibri"/>
          <w:sz w:val="22"/>
          <w:szCs w:val="22"/>
          <w:lang w:val="pl-PL"/>
        </w:rPr>
        <w:t>.</w:t>
      </w:r>
      <w:r w:rsidR="007604B0">
        <w:rPr>
          <w:rFonts w:ascii="Calibri" w:hAnsi="Calibri" w:cs="Calibri"/>
          <w:sz w:val="22"/>
          <w:szCs w:val="22"/>
          <w:lang w:val="pl-PL"/>
        </w:rPr>
        <w:t>10</w:t>
      </w:r>
      <w:r w:rsidRPr="00803B4D">
        <w:rPr>
          <w:rFonts w:ascii="Calibri" w:hAnsi="Calibri" w:cs="Calibri"/>
          <w:sz w:val="22"/>
          <w:szCs w:val="22"/>
          <w:lang w:val="pl-PL"/>
        </w:rPr>
        <w:t>.2018 r.</w:t>
      </w:r>
    </w:p>
    <w:p w14:paraId="1C18DE53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15E030" w14:textId="1773BB38" w:rsidR="0054388E" w:rsidRPr="00DC2494" w:rsidRDefault="0054388E" w:rsidP="0054388E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ZAPYTANIE OFERTOWE NR 545/2018/</w:t>
      </w:r>
      <w:r w:rsidR="007604B0">
        <w:rPr>
          <w:rFonts w:ascii="Calibri" w:hAnsi="Calibri" w:cs="Calibri"/>
          <w:b/>
          <w:sz w:val="22"/>
          <w:szCs w:val="22"/>
          <w:lang w:val="pl-PL"/>
        </w:rPr>
        <w:t>20</w:t>
      </w:r>
    </w:p>
    <w:p w14:paraId="3F46473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27B2A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I. ZAMAWIAJĄCY</w:t>
      </w:r>
    </w:p>
    <w:p w14:paraId="3BFE48A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536E6AC" w14:textId="77777777" w:rsidR="0054388E" w:rsidRPr="00DC2494" w:rsidRDefault="0054388E" w:rsidP="002D27B3">
      <w:pPr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Ogólnopolskie Towarzystwo Ochrony Ptaków, </w:t>
      </w:r>
      <w:bookmarkStart w:id="0" w:name="_Hlk506298814"/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Lubelskie Biuro Regionalne, </w:t>
      </w:r>
      <w:r w:rsidRPr="00DC2494">
        <w:rPr>
          <w:rFonts w:ascii="Calibri" w:hAnsi="Calibri" w:cs="Calibri"/>
          <w:sz w:val="22"/>
          <w:szCs w:val="22"/>
          <w:lang w:val="pl-PL"/>
        </w:rPr>
        <w:t>ul.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Traugutta </w:t>
      </w:r>
      <w:r w:rsidR="00B618E1" w:rsidRPr="00DC2494">
        <w:rPr>
          <w:rFonts w:ascii="Calibri" w:hAnsi="Calibri" w:cs="Calibri"/>
          <w:sz w:val="22"/>
          <w:szCs w:val="22"/>
        </w:rPr>
        <w:t xml:space="preserve">5, 21-040 </w:t>
      </w:r>
      <w:proofErr w:type="spellStart"/>
      <w:r w:rsidR="00B618E1" w:rsidRPr="00DC2494">
        <w:rPr>
          <w:rFonts w:ascii="Calibri" w:hAnsi="Calibri" w:cs="Calibri"/>
          <w:sz w:val="22"/>
          <w:szCs w:val="22"/>
        </w:rPr>
        <w:t>Świdnik</w:t>
      </w:r>
      <w:bookmarkEnd w:id="0"/>
      <w:proofErr w:type="spellEnd"/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63C157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A0FA2C4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II. OPIS PRZEDMIOTU ZAMÓWIENIA</w:t>
      </w:r>
    </w:p>
    <w:p w14:paraId="14E3DF58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4FBF7E8" w14:textId="206D7384" w:rsidR="0054388E" w:rsidRPr="00DC2494" w:rsidRDefault="0054388E" w:rsidP="00636123">
      <w:pPr>
        <w:numPr>
          <w:ilvl w:val="0"/>
          <w:numId w:val="11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Przedmiotem niniejszego zamówienia jest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94A0A" w:rsidRPr="00DC2494">
        <w:rPr>
          <w:rFonts w:ascii="Calibri" w:hAnsi="Calibri" w:cs="Calibri"/>
          <w:b/>
          <w:sz w:val="22"/>
          <w:szCs w:val="22"/>
          <w:lang w:val="pl-PL"/>
        </w:rPr>
        <w:t>dostawa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7604B0">
        <w:rPr>
          <w:rFonts w:ascii="Calibri" w:hAnsi="Calibri" w:cs="Calibri"/>
          <w:b/>
          <w:sz w:val="22"/>
          <w:szCs w:val="22"/>
          <w:lang w:val="pl-PL"/>
        </w:rPr>
        <w:t>artykułów biurowych</w:t>
      </w:r>
      <w:r w:rsidR="00636123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zgodnie </w:t>
      </w:r>
      <w:r w:rsidR="00DC2494" w:rsidRPr="00DC2494">
        <w:rPr>
          <w:rFonts w:ascii="Calibri" w:hAnsi="Calibri" w:cs="Calibri"/>
          <w:sz w:val="22"/>
          <w:szCs w:val="22"/>
          <w:lang w:val="pl-PL"/>
        </w:rPr>
        <w:br/>
      </w:r>
      <w:r w:rsidR="00636123" w:rsidRPr="00DC2494">
        <w:rPr>
          <w:rFonts w:ascii="Calibri" w:hAnsi="Calibri" w:cs="Calibri"/>
          <w:sz w:val="22"/>
          <w:szCs w:val="22"/>
          <w:lang w:val="pl-PL"/>
        </w:rPr>
        <w:t>z podaną specyfikacją.</w:t>
      </w:r>
    </w:p>
    <w:p w14:paraId="516236F4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Specyfikacja techniczna przedmiotu zamówienia:</w:t>
      </w:r>
    </w:p>
    <w:p w14:paraId="38A5635B" w14:textId="0412C193" w:rsidR="007604B0" w:rsidRPr="000828A8" w:rsidRDefault="007604B0" w:rsidP="007604B0">
      <w:pPr>
        <w:ind w:left="1134" w:hanging="305"/>
        <w:jc w:val="both"/>
        <w:rPr>
          <w:rFonts w:ascii="Calibri" w:hAnsi="Calibri" w:cs="Calibri"/>
          <w:sz w:val="22"/>
          <w:szCs w:val="22"/>
        </w:rPr>
      </w:pPr>
      <w:r w:rsidRPr="000828A8">
        <w:rPr>
          <w:rFonts w:ascii="Calibri" w:hAnsi="Calibri" w:cs="Calibri"/>
          <w:sz w:val="22"/>
          <w:szCs w:val="22"/>
        </w:rPr>
        <w:t>•</w:t>
      </w:r>
      <w:r w:rsidRPr="000828A8">
        <w:rPr>
          <w:rFonts w:ascii="Calibri" w:hAnsi="Calibri" w:cs="Calibri"/>
          <w:sz w:val="22"/>
          <w:szCs w:val="22"/>
        </w:rPr>
        <w:tab/>
        <w:t xml:space="preserve">Toner do </w:t>
      </w:r>
      <w:proofErr w:type="spellStart"/>
      <w:r w:rsidRPr="000828A8">
        <w:rPr>
          <w:rFonts w:ascii="Calibri" w:hAnsi="Calibri" w:cs="Calibri"/>
          <w:sz w:val="22"/>
          <w:szCs w:val="22"/>
        </w:rPr>
        <w:t>drukarki</w:t>
      </w:r>
      <w:proofErr w:type="spellEnd"/>
      <w:r w:rsidRPr="000828A8">
        <w:rPr>
          <w:rFonts w:ascii="Calibri" w:hAnsi="Calibri" w:cs="Calibri"/>
          <w:sz w:val="22"/>
          <w:szCs w:val="22"/>
        </w:rPr>
        <w:t xml:space="preserve"> Brother DCP-L8410 CD – black, cyan, magenta, yellow (</w:t>
      </w:r>
      <w:proofErr w:type="spellStart"/>
      <w:r w:rsidRPr="000828A8">
        <w:rPr>
          <w:rFonts w:ascii="Calibri" w:hAnsi="Calibri" w:cs="Calibri"/>
          <w:sz w:val="22"/>
          <w:szCs w:val="22"/>
        </w:rPr>
        <w:t>oryginalny</w:t>
      </w:r>
      <w:proofErr w:type="spellEnd"/>
      <w:r w:rsidRPr="000828A8">
        <w:rPr>
          <w:rFonts w:ascii="Calibri" w:hAnsi="Calibri" w:cs="Calibri"/>
          <w:sz w:val="22"/>
          <w:szCs w:val="22"/>
        </w:rPr>
        <w:t>)</w:t>
      </w:r>
    </w:p>
    <w:p w14:paraId="3BE17E9D" w14:textId="77777777" w:rsidR="007604B0" w:rsidRPr="007604B0" w:rsidRDefault="007604B0" w:rsidP="007604B0">
      <w:pPr>
        <w:ind w:left="1134" w:hanging="305"/>
        <w:jc w:val="both"/>
        <w:rPr>
          <w:rFonts w:ascii="Calibri" w:hAnsi="Calibri" w:cs="Calibri"/>
          <w:sz w:val="22"/>
          <w:szCs w:val="22"/>
          <w:lang w:val="pl-PL"/>
        </w:rPr>
      </w:pPr>
      <w:r w:rsidRPr="007604B0">
        <w:rPr>
          <w:rFonts w:ascii="Calibri" w:hAnsi="Calibri" w:cs="Calibri"/>
          <w:sz w:val="22"/>
          <w:szCs w:val="22"/>
          <w:lang w:val="pl-PL"/>
        </w:rPr>
        <w:t>•</w:t>
      </w:r>
      <w:r w:rsidRPr="007604B0">
        <w:rPr>
          <w:rFonts w:ascii="Calibri" w:hAnsi="Calibri" w:cs="Calibri"/>
          <w:sz w:val="22"/>
          <w:szCs w:val="22"/>
          <w:lang w:val="pl-PL"/>
        </w:rPr>
        <w:tab/>
        <w:t xml:space="preserve">Tusz do drukarki </w:t>
      </w:r>
      <w:proofErr w:type="spellStart"/>
      <w:r w:rsidRPr="007604B0">
        <w:rPr>
          <w:rFonts w:ascii="Calibri" w:hAnsi="Calibri" w:cs="Calibri"/>
          <w:sz w:val="22"/>
          <w:szCs w:val="22"/>
          <w:lang w:val="pl-PL"/>
        </w:rPr>
        <w:t>Brother</w:t>
      </w:r>
      <w:proofErr w:type="spellEnd"/>
      <w:r w:rsidRPr="007604B0">
        <w:rPr>
          <w:rFonts w:ascii="Calibri" w:hAnsi="Calibri" w:cs="Calibri"/>
          <w:sz w:val="22"/>
          <w:szCs w:val="22"/>
          <w:lang w:val="pl-PL"/>
        </w:rPr>
        <w:t xml:space="preserve"> MFC-J6910 DW – </w:t>
      </w:r>
      <w:proofErr w:type="spellStart"/>
      <w:r w:rsidRPr="007604B0">
        <w:rPr>
          <w:rFonts w:ascii="Calibri" w:hAnsi="Calibri" w:cs="Calibri"/>
          <w:sz w:val="22"/>
          <w:szCs w:val="22"/>
          <w:lang w:val="pl-PL"/>
        </w:rPr>
        <w:t>black</w:t>
      </w:r>
      <w:proofErr w:type="spellEnd"/>
      <w:r w:rsidRPr="007604B0">
        <w:rPr>
          <w:rFonts w:ascii="Calibri" w:hAnsi="Calibri" w:cs="Calibri"/>
          <w:sz w:val="22"/>
          <w:szCs w:val="22"/>
          <w:lang w:val="pl-PL"/>
        </w:rPr>
        <w:t xml:space="preserve">, </w:t>
      </w:r>
      <w:proofErr w:type="spellStart"/>
      <w:r w:rsidRPr="007604B0">
        <w:rPr>
          <w:rFonts w:ascii="Calibri" w:hAnsi="Calibri" w:cs="Calibri"/>
          <w:sz w:val="22"/>
          <w:szCs w:val="22"/>
          <w:lang w:val="pl-PL"/>
        </w:rPr>
        <w:t>cyan</w:t>
      </w:r>
      <w:proofErr w:type="spellEnd"/>
      <w:r w:rsidRPr="007604B0">
        <w:rPr>
          <w:rFonts w:ascii="Calibri" w:hAnsi="Calibri" w:cs="Calibri"/>
          <w:sz w:val="22"/>
          <w:szCs w:val="22"/>
          <w:lang w:val="pl-PL"/>
        </w:rPr>
        <w:t xml:space="preserve">, </w:t>
      </w:r>
      <w:proofErr w:type="spellStart"/>
      <w:r w:rsidRPr="007604B0">
        <w:rPr>
          <w:rFonts w:ascii="Calibri" w:hAnsi="Calibri" w:cs="Calibri"/>
          <w:sz w:val="22"/>
          <w:szCs w:val="22"/>
          <w:lang w:val="pl-PL"/>
        </w:rPr>
        <w:t>magenta</w:t>
      </w:r>
      <w:proofErr w:type="spellEnd"/>
      <w:r w:rsidRPr="007604B0">
        <w:rPr>
          <w:rFonts w:ascii="Calibri" w:hAnsi="Calibri" w:cs="Calibri"/>
          <w:sz w:val="22"/>
          <w:szCs w:val="22"/>
          <w:lang w:val="pl-PL"/>
        </w:rPr>
        <w:t xml:space="preserve">, </w:t>
      </w:r>
      <w:proofErr w:type="spellStart"/>
      <w:r w:rsidRPr="007604B0">
        <w:rPr>
          <w:rFonts w:ascii="Calibri" w:hAnsi="Calibri" w:cs="Calibri"/>
          <w:sz w:val="22"/>
          <w:szCs w:val="22"/>
          <w:lang w:val="pl-PL"/>
        </w:rPr>
        <w:t>yellow</w:t>
      </w:r>
      <w:proofErr w:type="spellEnd"/>
      <w:r w:rsidRPr="007604B0">
        <w:rPr>
          <w:rFonts w:ascii="Calibri" w:hAnsi="Calibri" w:cs="Calibri"/>
          <w:sz w:val="22"/>
          <w:szCs w:val="22"/>
          <w:lang w:val="pl-PL"/>
        </w:rPr>
        <w:t xml:space="preserve"> (oryginalny)</w:t>
      </w:r>
    </w:p>
    <w:p w14:paraId="3BF4B694" w14:textId="0CF7213A" w:rsidR="007604B0" w:rsidRPr="003E1FBC" w:rsidRDefault="007604B0" w:rsidP="007604B0">
      <w:pPr>
        <w:ind w:left="1134" w:hanging="305"/>
        <w:jc w:val="both"/>
        <w:rPr>
          <w:rFonts w:ascii="Calibri" w:hAnsi="Calibri" w:cs="Calibri"/>
          <w:sz w:val="22"/>
          <w:szCs w:val="22"/>
          <w:lang w:val="pl-PL"/>
        </w:rPr>
      </w:pPr>
      <w:r w:rsidRPr="007604B0">
        <w:rPr>
          <w:rFonts w:ascii="Calibri" w:hAnsi="Calibri" w:cs="Calibri"/>
          <w:sz w:val="22"/>
          <w:szCs w:val="22"/>
          <w:lang w:val="pl-PL"/>
        </w:rPr>
        <w:t>•</w:t>
      </w:r>
      <w:r w:rsidRPr="007604B0">
        <w:rPr>
          <w:rFonts w:ascii="Calibri" w:hAnsi="Calibri" w:cs="Calibri"/>
          <w:sz w:val="22"/>
          <w:szCs w:val="22"/>
          <w:lang w:val="pl-PL"/>
        </w:rPr>
        <w:tab/>
        <w:t xml:space="preserve">Toner do drukarki HP Laser Jet  1536 </w:t>
      </w:r>
      <w:proofErr w:type="spellStart"/>
      <w:r w:rsidRPr="007604B0">
        <w:rPr>
          <w:rFonts w:ascii="Calibri" w:hAnsi="Calibri" w:cs="Calibri"/>
          <w:sz w:val="22"/>
          <w:szCs w:val="22"/>
          <w:lang w:val="pl-PL"/>
        </w:rPr>
        <w:t>dnf</w:t>
      </w:r>
      <w:proofErr w:type="spellEnd"/>
      <w:r w:rsidRPr="007604B0">
        <w:rPr>
          <w:rFonts w:ascii="Calibri" w:hAnsi="Calibri" w:cs="Calibri"/>
          <w:sz w:val="22"/>
          <w:szCs w:val="22"/>
          <w:lang w:val="pl-PL"/>
        </w:rPr>
        <w:t xml:space="preserve"> MFP – czarny (oryginalny)</w:t>
      </w:r>
    </w:p>
    <w:p w14:paraId="331BC8D5" w14:textId="4BBBE8A9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musi pochodzić z polskiej sieci dystrybucji. </w:t>
      </w:r>
    </w:p>
    <w:p w14:paraId="4BF458C3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Oferowana cena powinna zawierać wszystkie koszty związane z wykonaniem zamówienia. </w:t>
      </w:r>
    </w:p>
    <w:p w14:paraId="77FE1252" w14:textId="1D5DDAC2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Forma płatności - płatność przelewem w ciągu 14 dni po otrzymaniu faktury VAT dostarczonego do siedziby Zamawiającego. </w:t>
      </w:r>
      <w:r w:rsidR="00C23242">
        <w:rPr>
          <w:rFonts w:ascii="Calibri" w:hAnsi="Calibri" w:cs="Calibri"/>
          <w:sz w:val="22"/>
          <w:szCs w:val="22"/>
          <w:lang w:val="pl-PL"/>
        </w:rPr>
        <w:t>Dopuszcza się możliwość przed</w:t>
      </w:r>
      <w:r w:rsidR="000828A8">
        <w:rPr>
          <w:rFonts w:ascii="Calibri" w:hAnsi="Calibri" w:cs="Calibri"/>
          <w:sz w:val="22"/>
          <w:szCs w:val="22"/>
          <w:lang w:val="pl-PL"/>
        </w:rPr>
        <w:t xml:space="preserve">płaty w oparciu </w:t>
      </w:r>
      <w:r w:rsidR="000828A8">
        <w:rPr>
          <w:rFonts w:ascii="Calibri" w:hAnsi="Calibri" w:cs="Calibri"/>
          <w:sz w:val="22"/>
          <w:szCs w:val="22"/>
          <w:lang w:val="pl-PL"/>
        </w:rPr>
        <w:br/>
        <w:t xml:space="preserve">o fakturę proforma. </w:t>
      </w:r>
    </w:p>
    <w:p w14:paraId="6911B9B0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80D965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III. INFORMACJA O DOPUSZCZENIU SKŁADANIA OFERT CZĘŚCIOWYCH I WARIANTOWYCH </w:t>
      </w:r>
    </w:p>
    <w:p w14:paraId="6C4D55A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DCD863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 wariantowych. Rozwiązania wariantowe nie będą rozpatrywane.</w:t>
      </w:r>
    </w:p>
    <w:p w14:paraId="4C66489F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oferty częściowej.</w:t>
      </w:r>
      <w:r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0AFCE2F1" w14:textId="77777777" w:rsidR="0087502E" w:rsidRPr="00DC2494" w:rsidRDefault="0087502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29AEF9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IV. TERMIN WYKONANIA ZAMÓWIENIA </w:t>
      </w:r>
    </w:p>
    <w:p w14:paraId="2CE6955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4FB7BB4" w14:textId="495A4875" w:rsidR="00636123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powinien zostać dostarczony do siedziby Zamawiającego w terminie nie dłuższym niż </w:t>
      </w:r>
      <w:r w:rsidR="00242586">
        <w:rPr>
          <w:rFonts w:ascii="Calibri" w:hAnsi="Calibri" w:cs="Calibri"/>
          <w:sz w:val="22"/>
          <w:szCs w:val="22"/>
          <w:lang w:val="pl-PL"/>
        </w:rPr>
        <w:t>5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dni roboczych od </w:t>
      </w:r>
      <w:r w:rsidR="00242586">
        <w:rPr>
          <w:rFonts w:ascii="Calibri" w:hAnsi="Calibri" w:cs="Calibri"/>
          <w:sz w:val="22"/>
          <w:szCs w:val="22"/>
          <w:lang w:val="pl-PL"/>
        </w:rPr>
        <w:t>złożenia zamówienia</w:t>
      </w:r>
      <w:r w:rsidR="000828A8">
        <w:rPr>
          <w:rFonts w:ascii="Calibri" w:hAnsi="Calibri" w:cs="Calibri"/>
          <w:sz w:val="22"/>
          <w:szCs w:val="22"/>
          <w:lang w:val="pl-PL"/>
        </w:rPr>
        <w:t>/dokonania płatności na podstawie faktury proforma.</w:t>
      </w:r>
    </w:p>
    <w:p w14:paraId="5EC5671B" w14:textId="77777777" w:rsidR="0054388E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należy dostarczyć do siedziby Zamawiającego: Ogólnopolskie Towarzystwo Ochrony Ptaków, Lubelskie Biuro Regionalne, ul. Traugutta 5, 21-040 Świdnik. Wszelkie koszty dostawy wykonanego zamówienia do siedziby Zamawiającego ponosi Wykonawca.  </w:t>
      </w:r>
    </w:p>
    <w:p w14:paraId="561151EC" w14:textId="77777777" w:rsidR="00636123" w:rsidRPr="00DC2494" w:rsidRDefault="00636123" w:rsidP="00636123">
      <w:pPr>
        <w:ind w:left="720"/>
        <w:rPr>
          <w:rFonts w:ascii="Calibri" w:hAnsi="Calibri" w:cs="Calibri"/>
          <w:sz w:val="22"/>
          <w:szCs w:val="22"/>
          <w:lang w:val="pl-PL"/>
        </w:rPr>
      </w:pPr>
    </w:p>
    <w:p w14:paraId="71809FC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V. OPIS WARUNKÓW UDZIAŁU W POSTĘPOWANIU ORAZ OPIS SPOSOBU DOKONYWANIA OCENY SPEŁNIANIA TYCH WARUNKÓW</w:t>
      </w:r>
    </w:p>
    <w:p w14:paraId="6E7E755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</w:p>
    <w:p w14:paraId="0468D271" w14:textId="77777777" w:rsidR="0054388E" w:rsidRPr="00DC2494" w:rsidRDefault="0054388E" w:rsidP="00044D70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lastRenderedPageBreak/>
        <w:t xml:space="preserve">O udzielenie zamówienia mogą ubiegać się Wykonawcy, którzy spełniają warunki dotyczące: </w:t>
      </w:r>
    </w:p>
    <w:p w14:paraId="445DFD4F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uprawnień do wykonywania określonej działalności lub czynności, jeżeli przepisy prawa nakładają obowiązek ich posiadania.</w:t>
      </w:r>
    </w:p>
    <w:p w14:paraId="64CBABBE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niezbędnej wiedzy i doświadczenia - Zamawiający nie wyznacza szczegółowego warunku w tym zakresie.</w:t>
      </w:r>
    </w:p>
    <w:p w14:paraId="74889560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Dysponowania odpowiednim potencjałem technicznym oraz osobami zdolnymi do wykonania zamówienia - Zamawiający nie wyznacza szczegółowego warunku w tym zakresie.</w:t>
      </w:r>
    </w:p>
    <w:p w14:paraId="36D77FA8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sytuacji ekonomicznej i finansowej umożliwiającej realizację niniejszego zamówienia - Zamawiający nie wyznacza szczegółowego warunku w tym zakresie.</w:t>
      </w:r>
    </w:p>
    <w:p w14:paraId="04492C9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3F9D08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VI. INFORMACJE O OŚWIADCZENIACH I DOKUMENTACH, JAKIE MAJĄ DOSTARCZYĆ WYKONAWCY W CELU POTWIERDZENIA SPEŁNIANIA WARUNKÓW UDZIAŁU W POSTĘPOWANIU</w:t>
      </w:r>
    </w:p>
    <w:p w14:paraId="5177F40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D98C42" w14:textId="77777777" w:rsidR="0054388E" w:rsidRPr="00DC2494" w:rsidRDefault="0054388E" w:rsidP="00BD4171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Wypełniony i podpisany formularz ofertowy, zgodnie z dołączonym do zapytania wzorem – Załącznik nr 1. </w:t>
      </w:r>
    </w:p>
    <w:p w14:paraId="11E6800B" w14:textId="77777777" w:rsidR="0054388E" w:rsidRPr="00DC2494" w:rsidRDefault="0054388E" w:rsidP="00401466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2CAE516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VII. OPIS SPOSOBU PRZYGOTOWANIA OFERTY</w:t>
      </w:r>
    </w:p>
    <w:p w14:paraId="4CC36B96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003373B" w14:textId="77777777" w:rsidR="0054388E" w:rsidRPr="00DC2494" w:rsidRDefault="0054388E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Oferent powinien sporządzić ofertę na formularzu ofertowym 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>w języku polskim.</w:t>
      </w:r>
    </w:p>
    <w:p w14:paraId="166A8ED4" w14:textId="77777777" w:rsidR="00B73C23" w:rsidRPr="00DC2494" w:rsidRDefault="00B73C23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być czytelna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Wszelkie zmiany w tekście oferty (przekreślenia, poprawki, dopiski) powinny być podpisane 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lub parafowane przez </w:t>
      </w:r>
      <w:r w:rsidR="00BD4171" w:rsidRPr="00DC2494">
        <w:rPr>
          <w:rFonts w:ascii="Calibri" w:hAnsi="Calibri" w:cs="Calibri"/>
          <w:sz w:val="22"/>
          <w:szCs w:val="22"/>
          <w:lang w:val="pl-PL"/>
        </w:rPr>
        <w:t>Oferenta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>, w przeciwnym wypadku nie będą uwzględniane.</w:t>
      </w:r>
    </w:p>
    <w:p w14:paraId="10F61DEE" w14:textId="77777777" w:rsidR="00CA14B2" w:rsidRPr="00DC2494" w:rsidRDefault="00CA14B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 upływem terminu składania ofert </w:t>
      </w:r>
      <w:r w:rsidR="00012612"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może wprowadzić zmiany do złożonej oferty lub wycofać ofertę. Zmiany lub wycofanie powinny być dostarczone do Zamawiającego na piśmie przed upływem terminu składnia ofert.</w:t>
      </w:r>
    </w:p>
    <w:p w14:paraId="4CE6FCA1" w14:textId="77777777" w:rsidR="00CA14B2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 nie może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wycofać oferty i wprowadzić jakichkolwiek zmian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w treści oferty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po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>upływie terminu składania ofert.</w:t>
      </w:r>
    </w:p>
    <w:p w14:paraId="5476816B" w14:textId="77777777" w:rsidR="00880AD4" w:rsidRPr="00DC2494" w:rsidRDefault="00880AD4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zawierać minimum: cenę całkowitą brutto oraz netto podaną w złotych polskich z dokładnością nie większą niż 2 miejsca po przecinku, nazwę i adres Oferenta, numer telefonu lub e-mail oraz datę sporządzenia.</w:t>
      </w:r>
    </w:p>
    <w:p w14:paraId="614FCE9E" w14:textId="77777777" w:rsidR="00C52283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 ponosi wszystkie koszty związane z przygotowaniem i złożeniem oferty.</w:t>
      </w:r>
    </w:p>
    <w:p w14:paraId="4DB6810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81C103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VIII. MIEJSCE ORAZ TERMIN SKŁADANIA OFERT</w:t>
      </w:r>
    </w:p>
    <w:p w14:paraId="25D6828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15976CA" w14:textId="350A88B4" w:rsidR="0054388E" w:rsidRPr="00DC2494" w:rsidRDefault="0054388E" w:rsidP="001316C5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Oferta powinna być przesłana za pośrednictwem poczty elektronicznej jednocześnie na adres: slawomir.maj@otop.org.pl oraz justyna.choros@otop.org.pl 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>do dnia</w:t>
      </w:r>
      <w:r w:rsidR="00BD4171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12</w:t>
      </w:r>
      <w:r w:rsidR="00D444D3" w:rsidRPr="006A4513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października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D6531B" w:rsidRPr="006A4513">
        <w:rPr>
          <w:rFonts w:ascii="Calibri" w:hAnsi="Calibri" w:cs="Calibri"/>
          <w:b/>
          <w:sz w:val="22"/>
          <w:szCs w:val="22"/>
          <w:lang w:val="pl-PL"/>
        </w:rPr>
        <w:t>8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r., do godziny 11:00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Wybór najkorzystniejszej oferty zostanie ogłoszony po rozpatrzeniu wszystkich ofert w siedzibie Zamawiającego. </w:t>
      </w:r>
    </w:p>
    <w:p w14:paraId="502EFAC0" w14:textId="77777777" w:rsidR="00D6531B" w:rsidRPr="00DC2494" w:rsidRDefault="0054388E" w:rsidP="00F02D87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przypadku, jeśli wybór najkorzystniejszej oferty nie byłby możliwy z uwagi na fakt, że zostały złożone oferty o takiej samej cenie, Zamawiający wezwie tych Oferentów, do złożenia w terminie 3 dni ofert dodatkowych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>.</w:t>
      </w:r>
      <w:r w:rsidR="00BD4171"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355669A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Oferenci, składając oferty dodatkowe, nie mogą oferować cen wyższych niż zaoferowane w złożonych wcześniej ofertach podstawowych.</w:t>
      </w:r>
    </w:p>
    <w:p w14:paraId="4F1FCD3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Oferty złożone po terminie nie będą rozpatrywane.</w:t>
      </w:r>
    </w:p>
    <w:p w14:paraId="12115F0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5.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może odwołać/zmienić lub zmodyfikować warunki postępowania w trybie zapytania ofertowego przed dniem składania ofert, w tym termin składania i otwarcia ofert.</w:t>
      </w:r>
    </w:p>
    <w:p w14:paraId="3F77360E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lastRenderedPageBreak/>
        <w:t>6.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Zamawiający może odrzucić ofertę Oferenta, gdy ta nie będzie spełniać wymagań stawianych przez Zamawiającego, tj. oferta nie będzie ważna. </w:t>
      </w:r>
    </w:p>
    <w:p w14:paraId="5B619ED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7.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toku badania i oceny oferty Zamawiający może żądać od Oferentów wyjaśnień dotyczących treści złożonych ofert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4B184DB7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8.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Zapytanie ofertowe zamieszczono na stronie internetowej: http://www.otop.org.pl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7E6A3F9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D177DF1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IX. KRYTERIA WYBORU OFERTY</w:t>
      </w:r>
    </w:p>
    <w:p w14:paraId="194775F9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58588C1" w14:textId="77777777" w:rsidR="00D6531B" w:rsidRPr="00DC2494" w:rsidRDefault="00231B26" w:rsidP="00AA314E">
      <w:pPr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Zamawiający dokona oceny i porównania ofert oraz wyboru oferty najkorzystniejszej </w:t>
      </w:r>
      <w:r w:rsidR="00A7026A">
        <w:rPr>
          <w:rFonts w:ascii="Calibri" w:hAnsi="Calibri" w:cs="Calibri"/>
          <w:sz w:val="22"/>
          <w:szCs w:val="22"/>
          <w:lang w:val="pl-PL"/>
        </w:rPr>
        <w:br/>
      </w:r>
      <w:r w:rsidRPr="00DC2494">
        <w:rPr>
          <w:rFonts w:ascii="Calibri" w:hAnsi="Calibri" w:cs="Calibri"/>
          <w:sz w:val="22"/>
          <w:szCs w:val="22"/>
          <w:lang w:val="pl-PL"/>
        </w:rPr>
        <w:t>w oparciu o następujące kryteri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 xml:space="preserve">um: </w:t>
      </w:r>
    </w:p>
    <w:p w14:paraId="4EDC2FE6" w14:textId="77777777" w:rsidR="00231B26" w:rsidRPr="00DC2494" w:rsidRDefault="00D6531B" w:rsidP="00D6531B">
      <w:pPr>
        <w:ind w:left="704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Cena - 100%</w:t>
      </w:r>
    </w:p>
    <w:p w14:paraId="702677F3" w14:textId="77777777" w:rsidR="00FA428E" w:rsidRPr="00DC2494" w:rsidRDefault="00FA428E" w:rsidP="00FA428E">
      <w:pPr>
        <w:rPr>
          <w:rFonts w:ascii="Calibri" w:hAnsi="Calibri" w:cs="Calibri"/>
          <w:sz w:val="22"/>
          <w:szCs w:val="22"/>
          <w:lang w:val="pl-PL"/>
        </w:rPr>
      </w:pPr>
    </w:p>
    <w:p w14:paraId="0ED4869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X. INFORMACJE DOTYCZĄCE WYBORU NAJKORZYSTNIESZEJ OFERTY</w:t>
      </w:r>
    </w:p>
    <w:p w14:paraId="0A3CE6B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D6BBE5D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</w:t>
      </w:r>
      <w:r w:rsidR="0054388E" w:rsidRPr="00DC2494">
        <w:rPr>
          <w:rFonts w:ascii="Calibri" w:hAnsi="Calibri" w:cs="Calibri"/>
          <w:sz w:val="22"/>
          <w:szCs w:val="22"/>
          <w:lang w:val="pl-PL"/>
        </w:rPr>
        <w:t>wyborze najkorzystniejszej oferty Zamawiający zawiadomi Wykonawców przez umieszczenie stosownej informacji na stronie internetowej. Wybrany Wykonawca zostanie powiadomiony mailem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0972E55B" w14:textId="77777777" w:rsidR="0054388E" w:rsidRPr="00DC2494" w:rsidRDefault="0054388E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Wybór najkorzystniejszej oferty będzie ostateczny i nie będzie podlegać procedurze odwoławczej.</w:t>
      </w:r>
    </w:p>
    <w:p w14:paraId="17D5994C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Zamawiający zastrzega sobie prawo do zamknięcia postępowania bez dokonywania wyboru oferty lub do unieważnienia postępowania bez podawania przyczyny.</w:t>
      </w:r>
    </w:p>
    <w:p w14:paraId="7866A5CA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14F3248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XI. DODATKOWE INFORMACJE</w:t>
      </w:r>
    </w:p>
    <w:p w14:paraId="4ECD29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BD36BD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Dodatkowych informacji udziela Pan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Sławomir 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, e-mail: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slawomir</w:t>
      </w:r>
      <w:r w:rsidR="00431461" w:rsidRPr="00DC2494">
        <w:rPr>
          <w:rFonts w:ascii="Calibri" w:hAnsi="Calibri" w:cs="Calibri"/>
          <w:sz w:val="22"/>
          <w:szCs w:val="22"/>
          <w:lang w:val="pl-PL"/>
        </w:rPr>
        <w:t>.maj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@otop.org.pl. </w:t>
      </w:r>
    </w:p>
    <w:p w14:paraId="08E9CF73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Procedury, zgodnie z którymi przeprowadzane jest postępowanie, są dostępne na stronie internetowej OTOP oraz w siedzibie Zamawiającego</w:t>
      </w:r>
      <w:r w:rsidR="004604CA" w:rsidRPr="00242586">
        <w:rPr>
          <w:rFonts w:ascii="Calibri" w:hAnsi="Calibri" w:cs="Calibri"/>
          <w:sz w:val="22"/>
          <w:szCs w:val="22"/>
          <w:lang w:val="pl-PL"/>
        </w:rPr>
        <w:t xml:space="preserve">, ul.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Traugutta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 xml:space="preserve"> 5, 21-040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Świdnik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>.</w:t>
      </w:r>
    </w:p>
    <w:p w14:paraId="0CC819A4" w14:textId="77777777" w:rsidR="004604CA" w:rsidRPr="00DC2494" w:rsidRDefault="004604CA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38C582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XII. ZAŁĄCZNIKI</w:t>
      </w:r>
    </w:p>
    <w:p w14:paraId="6A1EDD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D23A7B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 Formularz ofertowy</w:t>
      </w:r>
    </w:p>
    <w:p w14:paraId="1BE56D1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> </w:t>
      </w:r>
    </w:p>
    <w:p w14:paraId="4B962CB8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B3E7F3C" w14:textId="77777777" w:rsidR="00667BBF" w:rsidRDefault="00667BBF" w:rsidP="0054388E">
      <w:pPr>
        <w:rPr>
          <w:rFonts w:ascii="Calibri" w:hAnsi="Calibri" w:cs="Calibri"/>
          <w:szCs w:val="24"/>
          <w:lang w:val="pl-PL"/>
        </w:rPr>
      </w:pPr>
    </w:p>
    <w:p w14:paraId="07A40C53" w14:textId="77777777" w:rsidR="004604CA" w:rsidRDefault="004604CA" w:rsidP="0054388E">
      <w:pPr>
        <w:rPr>
          <w:rFonts w:ascii="Calibri" w:hAnsi="Calibri" w:cs="Calibri"/>
          <w:szCs w:val="24"/>
          <w:lang w:val="pl-PL"/>
        </w:rPr>
      </w:pPr>
    </w:p>
    <w:p w14:paraId="3B79725E" w14:textId="702B36CE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44E27FBC" w14:textId="404B35B9" w:rsidR="000828A8" w:rsidRDefault="000828A8" w:rsidP="0054388E">
      <w:pPr>
        <w:rPr>
          <w:rFonts w:ascii="Calibri" w:hAnsi="Calibri" w:cs="Calibri"/>
          <w:szCs w:val="24"/>
          <w:lang w:val="pl-PL"/>
        </w:rPr>
      </w:pPr>
    </w:p>
    <w:p w14:paraId="2058DFAA" w14:textId="0C892DFD" w:rsidR="000828A8" w:rsidRDefault="000828A8" w:rsidP="0054388E">
      <w:pPr>
        <w:rPr>
          <w:rFonts w:ascii="Calibri" w:hAnsi="Calibri" w:cs="Calibri"/>
          <w:szCs w:val="24"/>
          <w:lang w:val="pl-PL"/>
        </w:rPr>
      </w:pPr>
    </w:p>
    <w:p w14:paraId="05B6035A" w14:textId="77777777" w:rsidR="000828A8" w:rsidRDefault="000828A8" w:rsidP="0054388E">
      <w:pPr>
        <w:rPr>
          <w:rFonts w:ascii="Calibri" w:hAnsi="Calibri" w:cs="Calibri"/>
          <w:szCs w:val="24"/>
          <w:lang w:val="pl-PL"/>
        </w:rPr>
      </w:pPr>
    </w:p>
    <w:p w14:paraId="3D254C0D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5AE368A3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61320DDA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584A5FD3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384B169E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33AF73A1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6CF3C539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1EEBDE4B" w14:textId="3639E469" w:rsidR="0054388E" w:rsidRPr="00FF5A6F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Załącznik do zapytania ofertowego nr 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545/201</w:t>
      </w:r>
      <w:r w:rsidR="00F3693C" w:rsidRPr="00B4596E">
        <w:rPr>
          <w:rFonts w:ascii="Calibri" w:hAnsi="Calibri" w:cs="Calibri"/>
          <w:b/>
          <w:sz w:val="22"/>
          <w:szCs w:val="22"/>
          <w:lang w:val="pl-PL"/>
        </w:rPr>
        <w:t>8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/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20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09</w:t>
      </w:r>
      <w:r w:rsidR="00242586" w:rsidRPr="00B4596E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października</w:t>
      </w:r>
      <w:bookmarkStart w:id="1" w:name="_GoBack"/>
      <w:bookmarkEnd w:id="1"/>
      <w:r w:rsidRPr="00B4596E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F3693C" w:rsidRPr="00B4596E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r.</w:t>
      </w:r>
    </w:p>
    <w:p w14:paraId="59BBAC86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FD68340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375D750" w14:textId="77777777" w:rsidR="0054388E" w:rsidRPr="00FF5A6F" w:rsidRDefault="0054388E" w:rsidP="00667BBF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................................................. 201</w:t>
      </w:r>
      <w:r w:rsidR="00F3693C" w:rsidRPr="00FF5A6F">
        <w:rPr>
          <w:rFonts w:ascii="Calibri" w:hAnsi="Calibri" w:cs="Calibri"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r. </w:t>
      </w:r>
    </w:p>
    <w:p w14:paraId="4AD1E038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="00667BBF" w:rsidRPr="00FF5A6F">
        <w:rPr>
          <w:rFonts w:ascii="Calibri" w:hAnsi="Calibri" w:cs="Calibri"/>
          <w:sz w:val="22"/>
          <w:szCs w:val="22"/>
          <w:lang w:val="pl-PL"/>
        </w:rPr>
        <w:tab/>
      </w:r>
      <w:r w:rsid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>(miejscowość i data)</w:t>
      </w:r>
    </w:p>
    <w:p w14:paraId="70939B1C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9B2680C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7C4E7D55" w14:textId="77777777" w:rsidR="00FF5A6F" w:rsidRPr="00FF5A6F" w:rsidRDefault="0054388E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O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F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E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R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T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A</w:t>
      </w:r>
    </w:p>
    <w:p w14:paraId="6A2B1213" w14:textId="2AD02965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na </w:t>
      </w:r>
      <w:r w:rsidR="007F31E1">
        <w:rPr>
          <w:rFonts w:ascii="Calibri" w:hAnsi="Calibri" w:cs="Calibri"/>
          <w:b/>
          <w:sz w:val="22"/>
          <w:szCs w:val="22"/>
          <w:lang w:val="pl-PL"/>
        </w:rPr>
        <w:t>dostawę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artykułów biurowych</w:t>
      </w:r>
    </w:p>
    <w:p w14:paraId="116147D5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C0D838E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Dane Oferenta:</w:t>
      </w:r>
    </w:p>
    <w:p w14:paraId="0D7CBBE0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5403953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Nazwa: ................................................................................................................................................</w:t>
      </w:r>
    </w:p>
    <w:p w14:paraId="0BE3DA6E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Adres siedziby: ....................................................................................................................................</w:t>
      </w:r>
    </w:p>
    <w:p w14:paraId="3F3F670F" w14:textId="5C8066C4" w:rsidR="00FF5A6F" w:rsidRPr="00754EDA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de-DE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Telefon/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faks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..................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Adres</w:t>
      </w:r>
      <w:proofErr w:type="spellEnd"/>
      <w:r w:rsidR="00B4596E">
        <w:rPr>
          <w:rFonts w:ascii="Calibri" w:hAnsi="Calibri" w:cs="Calibri"/>
          <w:sz w:val="22"/>
          <w:szCs w:val="22"/>
          <w:lang w:val="de-DE"/>
        </w:rPr>
        <w:t xml:space="preserve">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e-mail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................................</w:t>
      </w:r>
      <w:r>
        <w:rPr>
          <w:rFonts w:ascii="Calibri" w:hAnsi="Calibri" w:cs="Calibri"/>
          <w:sz w:val="22"/>
          <w:szCs w:val="22"/>
          <w:lang w:val="de-DE"/>
        </w:rPr>
        <w:t>.....</w:t>
      </w:r>
      <w:r w:rsidRPr="00754EDA">
        <w:rPr>
          <w:rFonts w:ascii="Calibri" w:hAnsi="Calibri" w:cs="Calibri"/>
          <w:sz w:val="22"/>
          <w:szCs w:val="22"/>
          <w:lang w:val="de-DE"/>
        </w:rPr>
        <w:t>............</w:t>
      </w:r>
    </w:p>
    <w:p w14:paraId="7E616DA8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NIP .............................................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.............… 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Regon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 xml:space="preserve"> .......</w:t>
      </w:r>
      <w:r w:rsidRPr="00242586">
        <w:rPr>
          <w:rFonts w:ascii="Calibri" w:hAnsi="Calibri" w:cs="Calibri"/>
          <w:sz w:val="22"/>
          <w:szCs w:val="22"/>
          <w:lang w:val="pl-PL"/>
        </w:rPr>
        <w:t xml:space="preserve">..................................................... </w:t>
      </w:r>
    </w:p>
    <w:p w14:paraId="7AB8C39C" w14:textId="77777777" w:rsidR="00FF5A6F" w:rsidRDefault="00FF5A6F" w:rsidP="0054388E">
      <w:pPr>
        <w:rPr>
          <w:rFonts w:ascii="Calibri" w:hAnsi="Calibri" w:cs="Calibri"/>
          <w:szCs w:val="24"/>
          <w:lang w:val="pl-PL"/>
        </w:rPr>
      </w:pPr>
    </w:p>
    <w:p w14:paraId="1D3521FF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Oferujemy realizację przedmiotu zamówienia dla Ogólnopolskiego Towarzystwa Ochrony Ptaków,</w:t>
      </w:r>
      <w:r w:rsidR="00FF5A6F" w:rsidRPr="00FF5A6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D36D2" w:rsidRPr="00CD36D2">
        <w:rPr>
          <w:rFonts w:ascii="Calibri" w:hAnsi="Calibri" w:cs="Calibri"/>
          <w:sz w:val="22"/>
          <w:szCs w:val="22"/>
          <w:lang w:val="pl-PL"/>
        </w:rPr>
        <w:t xml:space="preserve">Lubelskie Biuro Regionalne, ul. Traugutta 5, 21-040 Świdnik </w:t>
      </w:r>
      <w:r w:rsidRPr="00FF5A6F">
        <w:rPr>
          <w:rFonts w:ascii="Calibri" w:hAnsi="Calibri" w:cs="Calibri"/>
          <w:sz w:val="22"/>
          <w:szCs w:val="22"/>
          <w:lang w:val="pl-PL"/>
        </w:rPr>
        <w:t>w cenie:</w:t>
      </w:r>
    </w:p>
    <w:p w14:paraId="1A6603E3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6AFE38B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4B941A9" w14:textId="77777777" w:rsidR="00E33A44" w:rsidRPr="00FF5A6F" w:rsidRDefault="00E33A44" w:rsidP="00E33A44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Cena całkowita </w:t>
      </w:r>
      <w:r>
        <w:rPr>
          <w:rFonts w:ascii="Calibri" w:hAnsi="Calibri" w:cs="Calibri"/>
          <w:sz w:val="22"/>
          <w:szCs w:val="22"/>
          <w:lang w:val="pl-PL"/>
        </w:rPr>
        <w:t>netto</w:t>
      </w:r>
      <w:r w:rsidRPr="00FF5A6F">
        <w:rPr>
          <w:rFonts w:ascii="Calibri" w:hAnsi="Calibri" w:cs="Calibri"/>
          <w:sz w:val="22"/>
          <w:szCs w:val="22"/>
          <w:lang w:val="pl-PL"/>
        </w:rPr>
        <w:t>: ………………………………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Słownie: </w:t>
      </w:r>
      <w:r>
        <w:rPr>
          <w:rFonts w:ascii="Calibri" w:hAnsi="Calibri" w:cs="Calibri"/>
          <w:sz w:val="22"/>
          <w:szCs w:val="22"/>
          <w:lang w:val="pl-PL"/>
        </w:rPr>
        <w:t>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</w:t>
      </w:r>
      <w:r>
        <w:rPr>
          <w:rFonts w:ascii="Calibri" w:hAnsi="Calibri" w:cs="Calibri"/>
          <w:sz w:val="22"/>
          <w:szCs w:val="22"/>
          <w:lang w:val="pl-PL"/>
        </w:rPr>
        <w:t>…..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………………………………………….</w:t>
      </w:r>
    </w:p>
    <w:p w14:paraId="4218B507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8E5B611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8692ED" w14:textId="77777777" w:rsid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Cena całkowita brutto: ……………………………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>Słownie: ……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>.….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</w:t>
      </w:r>
    </w:p>
    <w:p w14:paraId="58BF6563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1A17842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A8F480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oferta jest ważna co najmniej 30 dni od momentu złożenia.</w:t>
      </w:r>
    </w:p>
    <w:p w14:paraId="15CB1C65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2C0D1F1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możliwościami finansowymi i technicznymi do zrealizowania niniejszego zamówienia.</w:t>
      </w:r>
    </w:p>
    <w:p w14:paraId="0E6E8B60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41E5A96F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niezbędną wiedzą i doświadczeniem do zrealizowania niniejszego zamówienia.</w:t>
      </w:r>
    </w:p>
    <w:p w14:paraId="22A1CCB6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34371D3D" w14:textId="1371F067" w:rsidR="0054388E" w:rsidRPr="00FF5A6F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Oświadczamy, że zapoznaliśmy się z warunkami Zapytania ofertowego i nie wnosimy do niego zastrzeżeń, akceptując wszystkie postanowienia w nim zawarte oraz uzyskaliśmy konieczne informacje i wyjaśnienia do przygotowania oferty. W razie wybrania naszej oferty zobowiązujemy się do </w:t>
      </w:r>
      <w:r w:rsidR="00FB4299">
        <w:rPr>
          <w:rFonts w:ascii="Calibri" w:hAnsi="Calibri" w:cs="Calibri"/>
          <w:sz w:val="22"/>
          <w:szCs w:val="22"/>
          <w:lang w:val="pl-PL"/>
        </w:rPr>
        <w:t>realizacji przedmiotu zamówienia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w miejscu i terminie określonym przez Zamawiającego.</w:t>
      </w:r>
    </w:p>
    <w:p w14:paraId="41696CB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047BEA12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20CF5C41" w14:textId="77777777" w:rsidR="0087502E" w:rsidRPr="0054388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4E12E76E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 xml:space="preserve">                                  </w:t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Pr="0054388E">
        <w:rPr>
          <w:rFonts w:ascii="Calibri" w:hAnsi="Calibri" w:cs="Calibri"/>
          <w:szCs w:val="24"/>
          <w:lang w:val="pl-PL"/>
        </w:rPr>
        <w:t>.................................................</w:t>
      </w:r>
    </w:p>
    <w:p w14:paraId="46453B2E" w14:textId="77777777" w:rsidR="0054388E" w:rsidRPr="00FF5A6F" w:rsidRDefault="0054388E" w:rsidP="0054388E">
      <w:pPr>
        <w:rPr>
          <w:rFonts w:ascii="Calibri" w:hAnsi="Calibri" w:cs="Calibri"/>
          <w:sz w:val="18"/>
          <w:szCs w:val="18"/>
          <w:lang w:val="pl-PL"/>
        </w:rPr>
      </w:pPr>
      <w:r w:rsidRPr="00FF5A6F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Pr="00FF5A6F">
        <w:rPr>
          <w:rFonts w:ascii="Calibri" w:hAnsi="Calibri" w:cs="Calibri"/>
          <w:sz w:val="18"/>
          <w:szCs w:val="18"/>
          <w:lang w:val="pl-PL"/>
        </w:rPr>
        <w:t xml:space="preserve"> (</w:t>
      </w:r>
      <w:r w:rsidR="00FF5A6F">
        <w:rPr>
          <w:rFonts w:ascii="Calibri" w:hAnsi="Calibri" w:cs="Calibri"/>
          <w:sz w:val="18"/>
          <w:szCs w:val="18"/>
          <w:lang w:val="pl-PL"/>
        </w:rPr>
        <w:t xml:space="preserve">podpis / </w:t>
      </w:r>
      <w:r w:rsidRPr="00FF5A6F">
        <w:rPr>
          <w:rFonts w:ascii="Calibri" w:hAnsi="Calibri" w:cs="Calibri"/>
          <w:sz w:val="18"/>
          <w:szCs w:val="18"/>
          <w:lang w:val="pl-PL"/>
        </w:rPr>
        <w:t>podpis i pieczątka upełnomocnionego przedstawiciela Wykonawcy)</w:t>
      </w:r>
    </w:p>
    <w:sectPr w:rsidR="0054388E" w:rsidRPr="00FF5A6F" w:rsidSect="00CA2846">
      <w:headerReference w:type="default" r:id="rId7"/>
      <w:footerReference w:type="default" r:id="rId8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F4259" w14:textId="77777777" w:rsidR="00D5192D" w:rsidRDefault="00D5192D">
      <w:r>
        <w:separator/>
      </w:r>
    </w:p>
  </w:endnote>
  <w:endnote w:type="continuationSeparator" w:id="0">
    <w:p w14:paraId="3E13739E" w14:textId="77777777" w:rsidR="00D5192D" w:rsidRDefault="00D51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E5503" w14:textId="77777777" w:rsidR="007C7C3F" w:rsidRDefault="007C7C3F">
    <w:pPr>
      <w:pStyle w:val="Stopka"/>
      <w:rPr>
        <w:noProof/>
      </w:rPr>
    </w:pPr>
  </w:p>
  <w:p w14:paraId="5DB02B15" w14:textId="77777777" w:rsidR="007C7C3F" w:rsidRDefault="007604B0">
    <w:pPr>
      <w:pStyle w:val="Stopka"/>
      <w:rPr>
        <w:noProof/>
      </w:rPr>
    </w:pPr>
    <w:r>
      <w:rPr>
        <w:noProof/>
      </w:rPr>
      <w:pict w14:anchorId="3A5CD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ag bez ckps" style="width:444pt;height:33.6pt;visibility:visible">
          <v:imagedata r:id="rId1" o:title="ciag bez ckps"/>
        </v:shape>
      </w:pict>
    </w:r>
  </w:p>
  <w:p w14:paraId="4A719A0C" w14:textId="77777777" w:rsidR="00B320B4" w:rsidRDefault="00B320B4">
    <w:pPr>
      <w:pStyle w:val="Stopka"/>
      <w:rPr>
        <w:noProof/>
      </w:rPr>
    </w:pPr>
  </w:p>
  <w:p w14:paraId="032F9AE6" w14:textId="77777777" w:rsidR="00B320B4" w:rsidRDefault="00B320B4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1C7E3" w14:textId="77777777" w:rsidR="00D5192D" w:rsidRDefault="00D5192D">
      <w:r>
        <w:separator/>
      </w:r>
    </w:p>
  </w:footnote>
  <w:footnote w:type="continuationSeparator" w:id="0">
    <w:p w14:paraId="0D607256" w14:textId="77777777" w:rsidR="00D5192D" w:rsidRDefault="00D51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A6275" w14:textId="77777777" w:rsidR="007849A3" w:rsidRDefault="00D5192D">
    <w:pPr>
      <w:pStyle w:val="Nagwek"/>
      <w:rPr>
        <w:lang w:val="pl-PL"/>
      </w:rPr>
    </w:pPr>
    <w:r>
      <w:rPr>
        <w:noProof/>
      </w:rPr>
      <w:pict w14:anchorId="61C76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margin-left:-70.9pt;margin-top:-38.45pt;width:600.9pt;height:122.35pt;z-index:1;visibility:visible">
          <v:imagedata r:id="rId1" o:title=""/>
          <w10:wrap type="square"/>
        </v:shape>
      </w:pict>
    </w:r>
  </w:p>
  <w:p w14:paraId="7EE0052E" w14:textId="77777777" w:rsidR="007849A3" w:rsidRDefault="007849A3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 w15:restartNumberingAfterBreak="0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976F2"/>
    <w:multiLevelType w:val="hybridMultilevel"/>
    <w:tmpl w:val="028E7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19"/>
  </w:num>
  <w:num w:numId="8">
    <w:abstractNumId w:val="14"/>
  </w:num>
  <w:num w:numId="9">
    <w:abstractNumId w:val="18"/>
  </w:num>
  <w:num w:numId="10">
    <w:abstractNumId w:val="11"/>
  </w:num>
  <w:num w:numId="11">
    <w:abstractNumId w:val="2"/>
  </w:num>
  <w:num w:numId="12">
    <w:abstractNumId w:val="17"/>
  </w:num>
  <w:num w:numId="13">
    <w:abstractNumId w:val="16"/>
  </w:num>
  <w:num w:numId="14">
    <w:abstractNumId w:val="10"/>
  </w:num>
  <w:num w:numId="15">
    <w:abstractNumId w:val="5"/>
  </w:num>
  <w:num w:numId="16">
    <w:abstractNumId w:val="15"/>
  </w:num>
  <w:num w:numId="17">
    <w:abstractNumId w:val="12"/>
  </w:num>
  <w:num w:numId="18">
    <w:abstractNumId w:val="3"/>
  </w:num>
  <w:num w:numId="19">
    <w:abstractNumId w:val="9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15E"/>
    <w:rsid w:val="00012612"/>
    <w:rsid w:val="00012D63"/>
    <w:rsid w:val="00035B2E"/>
    <w:rsid w:val="00044D70"/>
    <w:rsid w:val="000828A8"/>
    <w:rsid w:val="00092A59"/>
    <w:rsid w:val="00093FA5"/>
    <w:rsid w:val="000A18E8"/>
    <w:rsid w:val="000A70C5"/>
    <w:rsid w:val="000C3F1B"/>
    <w:rsid w:val="000C5F4A"/>
    <w:rsid w:val="000D7550"/>
    <w:rsid w:val="000E28CB"/>
    <w:rsid w:val="000F617A"/>
    <w:rsid w:val="000F6C56"/>
    <w:rsid w:val="00114501"/>
    <w:rsid w:val="00126947"/>
    <w:rsid w:val="001316C5"/>
    <w:rsid w:val="001544D3"/>
    <w:rsid w:val="00173D1D"/>
    <w:rsid w:val="001762D9"/>
    <w:rsid w:val="001849C1"/>
    <w:rsid w:val="001C69A2"/>
    <w:rsid w:val="001D421D"/>
    <w:rsid w:val="001D4874"/>
    <w:rsid w:val="001E53BA"/>
    <w:rsid w:val="001F226B"/>
    <w:rsid w:val="00200070"/>
    <w:rsid w:val="00203213"/>
    <w:rsid w:val="00231B26"/>
    <w:rsid w:val="0023459A"/>
    <w:rsid w:val="00242586"/>
    <w:rsid w:val="002A0F0B"/>
    <w:rsid w:val="002B1D77"/>
    <w:rsid w:val="002B6796"/>
    <w:rsid w:val="002D27B3"/>
    <w:rsid w:val="002F34CE"/>
    <w:rsid w:val="00312E5B"/>
    <w:rsid w:val="00320C81"/>
    <w:rsid w:val="00336377"/>
    <w:rsid w:val="00336DCC"/>
    <w:rsid w:val="003478AC"/>
    <w:rsid w:val="00373E2B"/>
    <w:rsid w:val="00392D2D"/>
    <w:rsid w:val="003B3EA5"/>
    <w:rsid w:val="003C116C"/>
    <w:rsid w:val="003D591F"/>
    <w:rsid w:val="003E1FBC"/>
    <w:rsid w:val="003E3BB2"/>
    <w:rsid w:val="003F3FA0"/>
    <w:rsid w:val="00401466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4388E"/>
    <w:rsid w:val="0055583C"/>
    <w:rsid w:val="00560111"/>
    <w:rsid w:val="00577061"/>
    <w:rsid w:val="005B39E0"/>
    <w:rsid w:val="005E47F3"/>
    <w:rsid w:val="005E4A4F"/>
    <w:rsid w:val="005F3C6B"/>
    <w:rsid w:val="005F70F3"/>
    <w:rsid w:val="00614CF6"/>
    <w:rsid w:val="0062342D"/>
    <w:rsid w:val="00634B03"/>
    <w:rsid w:val="00636123"/>
    <w:rsid w:val="00640E86"/>
    <w:rsid w:val="00645A0E"/>
    <w:rsid w:val="00653B74"/>
    <w:rsid w:val="00667BBF"/>
    <w:rsid w:val="00674892"/>
    <w:rsid w:val="0068558D"/>
    <w:rsid w:val="0069531C"/>
    <w:rsid w:val="006A4513"/>
    <w:rsid w:val="006C6708"/>
    <w:rsid w:val="006D29B0"/>
    <w:rsid w:val="0070177B"/>
    <w:rsid w:val="00706640"/>
    <w:rsid w:val="0071236F"/>
    <w:rsid w:val="00730910"/>
    <w:rsid w:val="00730E80"/>
    <w:rsid w:val="00754EDA"/>
    <w:rsid w:val="007604B0"/>
    <w:rsid w:val="007849A3"/>
    <w:rsid w:val="00794A0A"/>
    <w:rsid w:val="007A03C0"/>
    <w:rsid w:val="007A3D4B"/>
    <w:rsid w:val="007C101E"/>
    <w:rsid w:val="007C7C3F"/>
    <w:rsid w:val="007F31E1"/>
    <w:rsid w:val="007F578F"/>
    <w:rsid w:val="00803B4D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A593C"/>
    <w:rsid w:val="008B2248"/>
    <w:rsid w:val="008C0ECC"/>
    <w:rsid w:val="008C19C9"/>
    <w:rsid w:val="008C415E"/>
    <w:rsid w:val="008D08B5"/>
    <w:rsid w:val="008E6E97"/>
    <w:rsid w:val="009024C3"/>
    <w:rsid w:val="00920194"/>
    <w:rsid w:val="009307B9"/>
    <w:rsid w:val="009359AF"/>
    <w:rsid w:val="00945DAC"/>
    <w:rsid w:val="0096334D"/>
    <w:rsid w:val="00993EE2"/>
    <w:rsid w:val="009A786A"/>
    <w:rsid w:val="009C07E2"/>
    <w:rsid w:val="009E755A"/>
    <w:rsid w:val="00A04EFA"/>
    <w:rsid w:val="00A05A84"/>
    <w:rsid w:val="00A124E3"/>
    <w:rsid w:val="00A553CF"/>
    <w:rsid w:val="00A64300"/>
    <w:rsid w:val="00A7026A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320B4"/>
    <w:rsid w:val="00B42ABE"/>
    <w:rsid w:val="00B42C5E"/>
    <w:rsid w:val="00B4596E"/>
    <w:rsid w:val="00B618E1"/>
    <w:rsid w:val="00B632A0"/>
    <w:rsid w:val="00B73C23"/>
    <w:rsid w:val="00B84252"/>
    <w:rsid w:val="00B85C2F"/>
    <w:rsid w:val="00BA5019"/>
    <w:rsid w:val="00BC0D57"/>
    <w:rsid w:val="00BC7AEF"/>
    <w:rsid w:val="00BD0F64"/>
    <w:rsid w:val="00BD4171"/>
    <w:rsid w:val="00C23242"/>
    <w:rsid w:val="00C236F8"/>
    <w:rsid w:val="00C36FD6"/>
    <w:rsid w:val="00C52283"/>
    <w:rsid w:val="00C5505C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D03978"/>
    <w:rsid w:val="00D03DAE"/>
    <w:rsid w:val="00D13650"/>
    <w:rsid w:val="00D16259"/>
    <w:rsid w:val="00D20E28"/>
    <w:rsid w:val="00D444D3"/>
    <w:rsid w:val="00D5192D"/>
    <w:rsid w:val="00D56579"/>
    <w:rsid w:val="00D6531B"/>
    <w:rsid w:val="00DA76A8"/>
    <w:rsid w:val="00DC2494"/>
    <w:rsid w:val="00DC727F"/>
    <w:rsid w:val="00DD0171"/>
    <w:rsid w:val="00DE3870"/>
    <w:rsid w:val="00E002E4"/>
    <w:rsid w:val="00E209A1"/>
    <w:rsid w:val="00E31936"/>
    <w:rsid w:val="00E33696"/>
    <w:rsid w:val="00E33A44"/>
    <w:rsid w:val="00E3790A"/>
    <w:rsid w:val="00E57259"/>
    <w:rsid w:val="00E71633"/>
    <w:rsid w:val="00E84BCC"/>
    <w:rsid w:val="00E90FA4"/>
    <w:rsid w:val="00E9733D"/>
    <w:rsid w:val="00F02D87"/>
    <w:rsid w:val="00F131C7"/>
    <w:rsid w:val="00F22408"/>
    <w:rsid w:val="00F3693C"/>
    <w:rsid w:val="00F5217C"/>
    <w:rsid w:val="00FA428E"/>
    <w:rsid w:val="00FB4299"/>
    <w:rsid w:val="00FD4606"/>
    <w:rsid w:val="00FE0DE8"/>
    <w:rsid w:val="00FE23D3"/>
    <w:rsid w:val="00FF24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2110890A"/>
  <w15:chartTrackingRefBased/>
  <w15:docId w15:val="{229D654A-8778-4F79-A1FC-388369BB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1151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Slawomir Maj</cp:lastModifiedBy>
  <cp:revision>10</cp:revision>
  <cp:lastPrinted>2018-07-30T09:18:00Z</cp:lastPrinted>
  <dcterms:created xsi:type="dcterms:W3CDTF">2018-07-30T09:06:00Z</dcterms:created>
  <dcterms:modified xsi:type="dcterms:W3CDTF">2018-10-09T09:22:00Z</dcterms:modified>
</cp:coreProperties>
</file>